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30" w:rsidRDefault="000320E4">
      <w:pPr>
        <w:rPr>
          <w:u w:val="single"/>
        </w:rPr>
      </w:pPr>
      <w:r w:rsidRPr="000320E4">
        <w:rPr>
          <w:u w:val="single"/>
        </w:rPr>
        <w:t>Checkliste letzte Kursarbeit: Bäume, formale Sprachen, Rechnersysteme</w:t>
      </w:r>
    </w:p>
    <w:p w:rsidR="000320E4" w:rsidRDefault="000320E4">
      <w:pPr>
        <w:rPr>
          <w:u w:val="single"/>
        </w:rPr>
      </w:pPr>
    </w:p>
    <w:p w:rsidR="000320E4" w:rsidRPr="000320E4" w:rsidRDefault="000320E4" w:rsidP="000320E4">
      <w:pPr>
        <w:rPr>
          <w:u w:val="single"/>
        </w:rPr>
      </w:pPr>
      <w:r w:rsidRPr="000320E4">
        <w:rPr>
          <w:u w:val="single"/>
        </w:rPr>
        <w:t>Bäume:</w:t>
      </w:r>
    </w:p>
    <w:p w:rsidR="000320E4" w:rsidRDefault="000320E4" w:rsidP="000320E4">
      <w:r>
        <w:t xml:space="preserve"> </w:t>
      </w:r>
      <w:r>
        <w:t xml:space="preserve">- </w:t>
      </w:r>
      <w:r>
        <w:t xml:space="preserve"> einen Baum deklarieren können</w:t>
      </w:r>
    </w:p>
    <w:p w:rsidR="000320E4" w:rsidRDefault="000320E4" w:rsidP="000320E4">
      <w:r>
        <w:t xml:space="preserve">- </w:t>
      </w:r>
      <w:r>
        <w:t xml:space="preserve"> </w:t>
      </w:r>
      <w:r>
        <w:t>erklären, wie diese</w:t>
      </w:r>
      <w:r>
        <w:t>r Datentyp im Speicher liegt</w:t>
      </w:r>
    </w:p>
    <w:p w:rsidR="000320E4" w:rsidRDefault="000320E4" w:rsidP="000320E4">
      <w:r>
        <w:t xml:space="preserve">- </w:t>
      </w:r>
      <w:proofErr w:type="gramStart"/>
      <w:r>
        <w:t>elementare</w:t>
      </w:r>
      <w:proofErr w:type="gramEnd"/>
      <w:r>
        <w:t xml:space="preserve"> Operationen implementieren können:</w:t>
      </w:r>
    </w:p>
    <w:p w:rsidR="000320E4" w:rsidRDefault="000320E4" w:rsidP="000320E4">
      <w:r>
        <w:t xml:space="preserve">   Baum: Einfügen neuer Elemente, Traversierungen</w:t>
      </w:r>
    </w:p>
    <w:p w:rsidR="000320E4" w:rsidRDefault="000320E4" w:rsidP="000320E4">
      <w:r>
        <w:t>- Elemente eines Baums benennen können (Wurzel, Kante, Blatt, Knoten)</w:t>
      </w:r>
    </w:p>
    <w:p w:rsidR="000320E4" w:rsidRDefault="000320E4" w:rsidP="000320E4">
      <w:r>
        <w:t>- Anhand der Höhe eines Baumes die Anzahl der Elemente und umgekehrt berechnen können</w:t>
      </w:r>
    </w:p>
    <w:p w:rsidR="000320E4" w:rsidRDefault="000320E4" w:rsidP="000320E4">
      <w:r>
        <w:t>- wissen was ein ausgeglichener bzw. vollständiger Baum ist</w:t>
      </w:r>
    </w:p>
    <w:p w:rsidR="000320E4" w:rsidRDefault="000320E4" w:rsidP="000320E4">
      <w:r>
        <w:t>- den Verlauf einer Suche im Baum beschreiben können und seine Schnelligkeit begründen können</w:t>
      </w:r>
    </w:p>
    <w:p w:rsidR="000320E4" w:rsidRDefault="000320E4" w:rsidP="000320E4">
      <w:r>
        <w:t>- an Modellen von Binärbäumen:</w:t>
      </w:r>
    </w:p>
    <w:p w:rsidR="000320E4" w:rsidRDefault="000320E4" w:rsidP="000320E4">
      <w:r>
        <w:t xml:space="preserve">     Modell nach Eingabe malen, Elemente einfügen und löschen, Traversierungen ausgeben, Modell </w:t>
      </w:r>
    </w:p>
    <w:p w:rsidR="000320E4" w:rsidRDefault="000320E4" w:rsidP="000320E4">
      <w:r>
        <w:t xml:space="preserve">     </w:t>
      </w:r>
      <w:proofErr w:type="gramStart"/>
      <w:r>
        <w:t>auf</w:t>
      </w:r>
      <w:proofErr w:type="gramEnd"/>
      <w:r>
        <w:t xml:space="preserve"> der Basis von Ausgaben erstellen</w:t>
      </w:r>
    </w:p>
    <w:p w:rsidR="000320E4" w:rsidRDefault="000320E4" w:rsidP="000320E4"/>
    <w:p w:rsidR="000320E4" w:rsidRDefault="000320E4">
      <w:pPr>
        <w:rPr>
          <w:u w:val="single"/>
        </w:rPr>
      </w:pPr>
      <w:r w:rsidRPr="000320E4">
        <w:rPr>
          <w:u w:val="single"/>
        </w:rPr>
        <w:t>formale Sprachen und Automaten</w:t>
      </w:r>
    </w:p>
    <w:p w:rsidR="000320E4" w:rsidRDefault="000320E4" w:rsidP="000320E4">
      <w:r>
        <w:t>- endliche Automaten definieren (5Tupel) und nach Vorgaben konstruieren können</w:t>
      </w:r>
    </w:p>
    <w:p w:rsidR="000320E4" w:rsidRDefault="000320E4" w:rsidP="000320E4">
      <w:r>
        <w:t>- Definitionen für formale Sprache und reguläre Sprache kennen</w:t>
      </w:r>
    </w:p>
    <w:p w:rsidR="000320E4" w:rsidRDefault="000320E4" w:rsidP="000320E4">
      <w:r>
        <w:t>- die Sprache eines Automaten beschreiben können</w:t>
      </w:r>
    </w:p>
    <w:p w:rsidR="000320E4" w:rsidRDefault="000320E4" w:rsidP="000320E4">
      <w:r>
        <w:t xml:space="preserve"> - „deterministisch“ erklären und feststellen können</w:t>
      </w:r>
    </w:p>
    <w:p w:rsidR="000320E4" w:rsidRDefault="000320E4" w:rsidP="000320E4">
      <w:r>
        <w:t>- einen NEA zum DEA umwandeln können (Potenzmengenkonstruktion)</w:t>
      </w:r>
    </w:p>
    <w:p w:rsidR="000320E4" w:rsidRDefault="000320E4" w:rsidP="000320E4">
      <w:r>
        <w:t>- Definition für Grammatik angeben können</w:t>
      </w:r>
    </w:p>
    <w:p w:rsidR="000320E4" w:rsidRDefault="000320E4" w:rsidP="000320E4">
      <w:r>
        <w:t>- zu einem Automaten die Grammatik angeben können</w:t>
      </w:r>
    </w:p>
    <w:p w:rsidR="000320E4" w:rsidRDefault="000320E4" w:rsidP="000320E4">
      <w:r>
        <w:t>- einen Automaten auf der Basis einer Grammatik konstruieren können</w:t>
      </w:r>
    </w:p>
    <w:p w:rsidR="000320E4" w:rsidRDefault="000320E4" w:rsidP="000320E4">
      <w:r>
        <w:t xml:space="preserve">- durch Ableitung die Zugehörigkeit eines Wortes zu einer Sprache prüfen können </w:t>
      </w:r>
    </w:p>
    <w:p w:rsidR="000320E4" w:rsidRDefault="000320E4" w:rsidP="000320E4">
      <w:r>
        <w:t xml:space="preserve">- den Unterschied zwischen einer regulären und einer kontextfreien Grammatik kennen und erklären </w:t>
      </w:r>
    </w:p>
    <w:p w:rsidR="000320E4" w:rsidRDefault="000320E4" w:rsidP="000320E4">
      <w:r>
        <w:t xml:space="preserve">   </w:t>
      </w:r>
      <w:proofErr w:type="gramStart"/>
      <w:r>
        <w:t>können</w:t>
      </w:r>
      <w:proofErr w:type="gramEnd"/>
    </w:p>
    <w:p w:rsidR="000320E4" w:rsidRDefault="000320E4" w:rsidP="000320E4">
      <w:r>
        <w:t>- typische kontextfreie Grammatiken auswendig können: Palindrome über {0,1}, Klammerterme</w:t>
      </w:r>
    </w:p>
    <w:p w:rsidR="000320E4" w:rsidRDefault="000320E4" w:rsidP="000320E4">
      <w:r>
        <w:t>- Erklären, was ein Kellerautomat (=Akzeptor für kontextfreie Sprachen) ist und wie er funktioniert</w:t>
      </w:r>
    </w:p>
    <w:p w:rsidR="000320E4" w:rsidRDefault="000320E4" w:rsidP="000320E4">
      <w:r>
        <w:t>- Syntaxdiagramme für kontextfreie Grammatiken anlegen können und umgekehrt</w:t>
      </w:r>
    </w:p>
    <w:p w:rsidR="000320E4" w:rsidRDefault="000320E4" w:rsidP="000320E4">
      <w:r>
        <w:t xml:space="preserve">- anhand einer Syntax-Ableitung prüfen, ob ein Wort zu einer kontextfreien Grammatik gehört oder </w:t>
      </w:r>
    </w:p>
    <w:p w:rsidR="000320E4" w:rsidRDefault="000320E4" w:rsidP="000320E4">
      <w:r>
        <w:t xml:space="preserve">   nicht</w:t>
      </w:r>
    </w:p>
    <w:p w:rsidR="000320E4" w:rsidRDefault="000320E4" w:rsidP="000320E4">
      <w:r>
        <w:t>- kontextfreie Grammatiken zu vorgegebenen Sprachen erstellen</w:t>
      </w:r>
    </w:p>
    <w:p w:rsidR="000320E4" w:rsidRDefault="000320E4" w:rsidP="000320E4"/>
    <w:p w:rsidR="000320E4" w:rsidRPr="000320E4" w:rsidRDefault="000320E4" w:rsidP="000320E4">
      <w:pPr>
        <w:rPr>
          <w:u w:val="single"/>
        </w:rPr>
      </w:pPr>
      <w:r w:rsidRPr="000320E4">
        <w:rPr>
          <w:u w:val="single"/>
        </w:rPr>
        <w:t>Rechnersysteme</w:t>
      </w:r>
    </w:p>
    <w:p w:rsidR="000320E4" w:rsidRDefault="000320E4" w:rsidP="000320E4">
      <w:r>
        <w:t>- Programme nach Vorgabe für den DC schreiben können</w:t>
      </w:r>
    </w:p>
    <w:p w:rsidR="000320E4" w:rsidRDefault="000320E4" w:rsidP="000320E4">
      <w:r>
        <w:t>- Aufbau des VNR kennen (Register, ALU, Speicher)</w:t>
      </w:r>
    </w:p>
    <w:p w:rsidR="000320E4" w:rsidRDefault="000320E4" w:rsidP="000320E4">
      <w:r>
        <w:t>- Von-Neumann-Befehlszyklus am Beispiel erklären können</w:t>
      </w:r>
      <w:bookmarkStart w:id="0" w:name="_GoBack"/>
      <w:bookmarkEnd w:id="0"/>
    </w:p>
    <w:p w:rsidR="000320E4" w:rsidRPr="000320E4" w:rsidRDefault="000320E4">
      <w:pPr>
        <w:rPr>
          <w:u w:val="single"/>
        </w:rPr>
      </w:pPr>
    </w:p>
    <w:sectPr w:rsidR="000320E4" w:rsidRPr="000320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E4"/>
    <w:rsid w:val="000320E4"/>
    <w:rsid w:val="00D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AFD08-A1B7-4A60-860C-B819AC0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Bermann</dc:creator>
  <cp:keywords/>
  <dc:description/>
  <cp:lastModifiedBy>Dirk Bermann</cp:lastModifiedBy>
  <cp:revision>1</cp:revision>
  <dcterms:created xsi:type="dcterms:W3CDTF">2019-02-06T06:43:00Z</dcterms:created>
  <dcterms:modified xsi:type="dcterms:W3CDTF">2019-02-06T06:49:00Z</dcterms:modified>
</cp:coreProperties>
</file>